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F3AA7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b/>
          <w:lang w:val="en-US"/>
        </w:rPr>
      </w:pPr>
      <w:r w:rsidRPr="00931B6F">
        <w:rPr>
          <w:rFonts w:ascii="Times New Roman" w:eastAsia="Times New Roman" w:hAnsi="Times New Roman" w:cs="Times New Roman"/>
          <w:b/>
          <w:lang w:val="en-US"/>
        </w:rPr>
        <w:t>Cambridge Global Companion to Financial Infrastructures</w:t>
      </w:r>
    </w:p>
    <w:p w14:paraId="66D9F042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Editors Carola Westermeier, Malcolm Campbell-Verduyn, Barbara Brandl</w:t>
      </w:r>
    </w:p>
    <w:p w14:paraId="51E2FAC7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b/>
          <w:lang w:val="en-US"/>
        </w:rPr>
      </w:pPr>
      <w:r w:rsidRPr="00931B6F">
        <w:rPr>
          <w:rFonts w:ascii="Times New Roman" w:eastAsia="Times New Roman" w:hAnsi="Times New Roman" w:cs="Times New Roman"/>
          <w:b/>
          <w:lang w:val="en-US"/>
        </w:rPr>
        <w:t>Provisional annotated table of contents with potential authors &amp; topics</w:t>
      </w:r>
    </w:p>
    <w:p w14:paraId="0BBB863A" w14:textId="328FCE60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b/>
          <w:i/>
          <w:lang w:val="en-US"/>
        </w:rPr>
      </w:pPr>
      <w:bookmarkStart w:id="0" w:name="_Hlk161404111"/>
      <w:r>
        <w:rPr>
          <w:rFonts w:ascii="Times New Roman" w:eastAsia="Times New Roman" w:hAnsi="Times New Roman" w:cs="Times New Roman"/>
          <w:b/>
          <w:i/>
          <w:lang w:val="en-US"/>
        </w:rPr>
        <w:t xml:space="preserve">Chapter 1: </w:t>
      </w:r>
      <w:r w:rsidRPr="0081074C">
        <w:rPr>
          <w:rFonts w:ascii="Times New Roman" w:eastAsia="Times New Roman" w:hAnsi="Times New Roman" w:cs="Times New Roman"/>
          <w:b/>
          <w:i/>
          <w:lang w:val="en-US"/>
        </w:rPr>
        <w:t>Infrastructural Gazing on Global Finance</w:t>
      </w:r>
      <w:r w:rsidR="00E15CF1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="00E15CF1">
        <w:rPr>
          <w:rFonts w:ascii="Times New Roman" w:eastAsia="Times New Roman" w:hAnsi="Times New Roman" w:cs="Times New Roman"/>
          <w:b/>
          <w:i/>
          <w:lang w:val="en-US"/>
        </w:rPr>
        <w:br/>
        <w:t xml:space="preserve">preprint: </w:t>
      </w:r>
      <w:hyperlink r:id="rId5" w:history="1">
        <w:r w:rsidR="00E15CF1" w:rsidRPr="00DB17FC">
          <w:rPr>
            <w:rStyle w:val="Hyperlink"/>
            <w:rFonts w:ascii="Times New Roman" w:eastAsia="Times New Roman" w:hAnsi="Times New Roman" w:cs="Times New Roman"/>
            <w:b/>
            <w:i/>
            <w:lang w:val="en-US"/>
          </w:rPr>
          <w:t>https://osf.io/preprints/socarxiv/mf79e</w:t>
        </w:r>
      </w:hyperlink>
      <w:r w:rsidR="00E15CF1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</w:p>
    <w:p w14:paraId="3419220F" w14:textId="77777777" w:rsidR="00005465" w:rsidRDefault="00005465" w:rsidP="00005465">
      <w:pPr>
        <w:spacing w:line="480" w:lineRule="auto"/>
        <w:ind w:left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Carola Westermeier, Justus-Liebig-University Giessen, Germany</w:t>
      </w:r>
    </w:p>
    <w:p w14:paraId="433C5BC3" w14:textId="77777777" w:rsidR="00005465" w:rsidRPr="00931B6F" w:rsidRDefault="00005465" w:rsidP="00005465">
      <w:pPr>
        <w:spacing w:line="480" w:lineRule="auto"/>
        <w:ind w:left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 xml:space="preserve">Malcolm Campbell-Verduyn, </w:t>
      </w:r>
      <w:proofErr w:type="spellStart"/>
      <w:r w:rsidRPr="00931B6F">
        <w:rPr>
          <w:rFonts w:ascii="Times New Roman" w:eastAsia="Times New Roman" w:hAnsi="Times New Roman" w:cs="Times New Roman"/>
          <w:i/>
          <w:lang w:val="en-US"/>
        </w:rPr>
        <w:t>Rijksuniversiteit</w:t>
      </w:r>
      <w:proofErr w:type="spellEnd"/>
      <w:r w:rsidRPr="00931B6F">
        <w:rPr>
          <w:rFonts w:ascii="Times New Roman" w:eastAsia="Times New Roman" w:hAnsi="Times New Roman" w:cs="Times New Roman"/>
          <w:i/>
          <w:lang w:val="en-US"/>
        </w:rPr>
        <w:t xml:space="preserve"> Groningen, Netherlands</w:t>
      </w:r>
    </w:p>
    <w:p w14:paraId="7D991829" w14:textId="77777777" w:rsidR="00005465" w:rsidRPr="00931B6F" w:rsidRDefault="00005465" w:rsidP="00005465">
      <w:pPr>
        <w:spacing w:line="480" w:lineRule="auto"/>
        <w:ind w:left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Barbara Brandl, Goethe-University Frankfurt, Germany</w:t>
      </w:r>
    </w:p>
    <w:p w14:paraId="7540D24E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b/>
          <w:i/>
          <w:lang w:val="en-US"/>
        </w:rPr>
      </w:pPr>
      <w:r w:rsidRPr="00931B6F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</w:p>
    <w:p w14:paraId="52D0EC73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b/>
          <w:i/>
          <w:lang w:val="en-US"/>
        </w:rPr>
      </w:pPr>
      <w:r w:rsidRPr="00931B6F">
        <w:rPr>
          <w:rFonts w:ascii="Times New Roman" w:eastAsia="Times New Roman" w:hAnsi="Times New Roman" w:cs="Times New Roman"/>
          <w:b/>
          <w:i/>
          <w:lang w:val="en-US"/>
        </w:rPr>
        <w:t xml:space="preserve">Section 1: Conceptual Approaches </w:t>
      </w:r>
    </w:p>
    <w:p w14:paraId="340BEA32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>Chapter 2: Derivatives, Market Liquidity, and Infrastructural Finance</w:t>
      </w:r>
    </w:p>
    <w:p w14:paraId="482441A7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Chris Muellerleile, Swansea University, UK</w:t>
      </w:r>
    </w:p>
    <w:p w14:paraId="31F77411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3: Where does infrastructure sit in the </w:t>
      </w:r>
      <w:proofErr w:type="spellStart"/>
      <w:r w:rsidRPr="00931B6F">
        <w:rPr>
          <w:rFonts w:ascii="Times New Roman" w:eastAsia="Times New Roman" w:hAnsi="Times New Roman" w:cs="Times New Roman"/>
          <w:lang w:val="en-US"/>
        </w:rPr>
        <w:t>Callonian</w:t>
      </w:r>
      <w:proofErr w:type="spellEnd"/>
      <w:r w:rsidRPr="00931B6F">
        <w:rPr>
          <w:rFonts w:ascii="Times New Roman" w:eastAsia="Times New Roman" w:hAnsi="Times New Roman" w:cs="Times New Roman"/>
          <w:lang w:val="en-US"/>
        </w:rPr>
        <w:t xml:space="preserve"> perspective on markets?</w:t>
      </w:r>
    </w:p>
    <w:p w14:paraId="7D2C8631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 xml:space="preserve">David </w:t>
      </w:r>
      <w:proofErr w:type="spellStart"/>
      <w:r w:rsidRPr="00931B6F">
        <w:rPr>
          <w:rFonts w:ascii="Times New Roman" w:eastAsia="Times New Roman" w:hAnsi="Times New Roman" w:cs="Times New Roman"/>
          <w:i/>
          <w:lang w:val="en-US"/>
        </w:rPr>
        <w:t>Pinzur</w:t>
      </w:r>
      <w:proofErr w:type="spellEnd"/>
      <w:r w:rsidRPr="00931B6F">
        <w:rPr>
          <w:rFonts w:ascii="Times New Roman" w:eastAsia="Times New Roman" w:hAnsi="Times New Roman" w:cs="Times New Roman"/>
          <w:i/>
          <w:lang w:val="en-US"/>
        </w:rPr>
        <w:t>, London School of Economics and Political Science, UK</w:t>
      </w:r>
    </w:p>
    <w:p w14:paraId="3024F3B9" w14:textId="5C2252D1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>Chapter 4: Infrastructural Power in Financial Governance: Its meaning, application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931B6F">
        <w:rPr>
          <w:rFonts w:ascii="Times New Roman" w:eastAsia="Times New Roman" w:hAnsi="Times New Roman" w:cs="Times New Roman"/>
          <w:lang w:val="en-US"/>
        </w:rPr>
        <w:t>, and varieties</w:t>
      </w:r>
      <w:r w:rsidR="00E15CF1">
        <w:rPr>
          <w:rFonts w:ascii="Times New Roman" w:eastAsia="Times New Roman" w:hAnsi="Times New Roman" w:cs="Times New Roman"/>
          <w:lang w:val="en-US"/>
        </w:rPr>
        <w:br/>
        <w:t>preprint:</w:t>
      </w:r>
      <w:r w:rsidR="00E15CF1" w:rsidRPr="00E15CF1">
        <w:rPr>
          <w:lang w:val="en-US"/>
        </w:rPr>
        <w:t xml:space="preserve"> </w:t>
      </w:r>
      <w:hyperlink r:id="rId6" w:history="1">
        <w:r w:rsidR="00E15CF1" w:rsidRPr="00DB17FC">
          <w:rPr>
            <w:rStyle w:val="Hyperlink"/>
            <w:rFonts w:ascii="Times New Roman" w:eastAsia="Times New Roman" w:hAnsi="Times New Roman" w:cs="Times New Roman"/>
            <w:lang w:val="en-US"/>
          </w:rPr>
          <w:t>https://osf.io/preprints/socarxiv/mf79e</w:t>
        </w:r>
      </w:hyperlink>
      <w:r w:rsidR="00E15CF1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14A6C5AB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 xml:space="preserve">Nathan Coombs, University of Edinburgh, UK </w:t>
      </w:r>
    </w:p>
    <w:p w14:paraId="5CF9F335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>Chapter 5: Financial Platforms: Beyond the North-South Divide</w:t>
      </w:r>
    </w:p>
    <w:p w14:paraId="7BF41A08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Janet Roitman, RMIT University, Australia</w:t>
      </w:r>
    </w:p>
    <w:p w14:paraId="5E97A6AE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6: </w:t>
      </w:r>
      <w:r w:rsidRPr="00834D68">
        <w:rPr>
          <w:rFonts w:ascii="Times New Roman" w:eastAsia="Times New Roman" w:hAnsi="Times New Roman" w:cs="Times New Roman"/>
          <w:lang w:val="en-US"/>
        </w:rPr>
        <w:t>Finance and the Critique of Infrastructural Reason</w:t>
      </w:r>
    </w:p>
    <w:p w14:paraId="7AE25220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ab/>
      </w:r>
      <w:r w:rsidRPr="00931B6F">
        <w:rPr>
          <w:rFonts w:ascii="Times New Roman" w:eastAsia="Times New Roman" w:hAnsi="Times New Roman" w:cs="Times New Roman"/>
          <w:i/>
          <w:lang w:val="en-US"/>
        </w:rPr>
        <w:t>Andreas Langenohl, Justus-Liebig-University Giessen, Germany</w:t>
      </w:r>
    </w:p>
    <w:p w14:paraId="57758B90" w14:textId="49172071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>Chapter 7: Assets and infrastructures</w:t>
      </w:r>
      <w:r w:rsidR="00E15CF1">
        <w:rPr>
          <w:rFonts w:ascii="Times New Roman" w:eastAsia="Times New Roman" w:hAnsi="Times New Roman" w:cs="Times New Roman"/>
          <w:lang w:val="en-US"/>
        </w:rPr>
        <w:br/>
        <w:t xml:space="preserve">Preprint: </w:t>
      </w:r>
      <w:hyperlink r:id="rId7" w:history="1">
        <w:r w:rsidR="00E15CF1" w:rsidRPr="00DB17FC">
          <w:rPr>
            <w:rStyle w:val="Hyperlink"/>
            <w:rFonts w:ascii="Times New Roman" w:eastAsia="Times New Roman" w:hAnsi="Times New Roman" w:cs="Times New Roman"/>
            <w:lang w:val="en-US"/>
          </w:rPr>
          <w:t>https://osf.io/preprints/socarxiv/rbqm9</w:t>
        </w:r>
      </w:hyperlink>
      <w:r w:rsidR="00E15CF1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377E967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ab/>
        <w:t xml:space="preserve">Philipp Golka, Max Planck Institute for the Study of Societies, Germany </w:t>
      </w:r>
    </w:p>
    <w:p w14:paraId="3A42094F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8: </w:t>
      </w:r>
      <w:r w:rsidRPr="00834D68">
        <w:rPr>
          <w:rFonts w:ascii="Times New Roman" w:eastAsia="Times New Roman" w:hAnsi="Times New Roman" w:cs="Times New Roman"/>
          <w:lang w:val="en-US"/>
        </w:rPr>
        <w:t xml:space="preserve">Payments and Hegemony – Infrastructural sedimentation, reach and </w:t>
      </w:r>
      <w:proofErr w:type="gramStart"/>
      <w:r w:rsidRPr="00834D68">
        <w:rPr>
          <w:rFonts w:ascii="Times New Roman" w:eastAsia="Times New Roman" w:hAnsi="Times New Roman" w:cs="Times New Roman"/>
          <w:lang w:val="en-US"/>
        </w:rPr>
        <w:t>disposition</w:t>
      </w:r>
      <w:proofErr w:type="gramEnd"/>
    </w:p>
    <w:p w14:paraId="126BDCF7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lastRenderedPageBreak/>
        <w:t>Carola Westermeier, Justus-Liebig-University Giessen, Germany</w:t>
      </w:r>
    </w:p>
    <w:p w14:paraId="4F08AB39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 xml:space="preserve">Marieke de Goede, University of Amsterdam, The Netherlands </w:t>
      </w:r>
    </w:p>
    <w:p w14:paraId="1A9D8C17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i/>
          <w:lang w:val="en-US"/>
        </w:rPr>
      </w:pPr>
    </w:p>
    <w:p w14:paraId="291414CA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b/>
          <w:i/>
          <w:lang w:val="en-US"/>
        </w:rPr>
      </w:pPr>
      <w:r w:rsidRPr="00931B6F">
        <w:rPr>
          <w:rFonts w:ascii="Times New Roman" w:eastAsia="Times New Roman" w:hAnsi="Times New Roman" w:cs="Times New Roman"/>
          <w:b/>
          <w:i/>
          <w:lang w:val="en-US"/>
        </w:rPr>
        <w:t xml:space="preserve">Section 2: Histories of Financial Infrastructures </w:t>
      </w:r>
    </w:p>
    <w:p w14:paraId="026E5956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>Chapter 9</w:t>
      </w:r>
      <w:r>
        <w:rPr>
          <w:rFonts w:ascii="Times New Roman" w:eastAsia="Times New Roman" w:hAnsi="Times New Roman" w:cs="Times New Roman"/>
          <w:lang w:val="en-US"/>
        </w:rPr>
        <w:t>:</w:t>
      </w:r>
      <w:r w:rsidRPr="00931B6F">
        <w:rPr>
          <w:rFonts w:ascii="Times New Roman" w:eastAsia="Times New Roman" w:hAnsi="Times New Roman" w:cs="Times New Roman"/>
          <w:lang w:val="en-US"/>
        </w:rPr>
        <w:t xml:space="preserve"> </w:t>
      </w:r>
      <w:r w:rsidRPr="00834D68">
        <w:rPr>
          <w:rFonts w:ascii="Times New Roman" w:eastAsia="Times New Roman" w:hAnsi="Times New Roman" w:cs="Times New Roman"/>
          <w:lang w:val="en-US"/>
        </w:rPr>
        <w:t>Financial infrastructures and colonial history in Africa</w:t>
      </w:r>
    </w:p>
    <w:p w14:paraId="5E65E473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 xml:space="preserve">Nick Bernards, University of Warwick, UK </w:t>
      </w:r>
    </w:p>
    <w:p w14:paraId="05F9F011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>Chapter 10: Wiring Markets: The Telegraph as Financial Infrastructure in the First Age of Globalization</w:t>
      </w:r>
    </w:p>
    <w:p w14:paraId="607B6FF3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John Handel, University of California Berkeley, USA</w:t>
      </w:r>
    </w:p>
    <w:p w14:paraId="7A82AAD2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>Chapter 11: Remaking the Financial Infrastructure of the City of London</w:t>
      </w:r>
    </w:p>
    <w:p w14:paraId="01E02990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ab/>
        <w:t xml:space="preserve">Matthew Eagleton Pierce, SOAS London, UK </w:t>
      </w:r>
    </w:p>
    <w:p w14:paraId="0FA722C0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>Chapter 12: Alternative Financial Infrastructures in Russia</w:t>
      </w:r>
    </w:p>
    <w:p w14:paraId="19ECE464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Roxana Ehlke, Justus-Liebig-University Giessen, Germany</w:t>
      </w:r>
    </w:p>
    <w:p w14:paraId="30028321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13: </w:t>
      </w:r>
      <w:r w:rsidRPr="00834D68">
        <w:rPr>
          <w:rFonts w:ascii="Times New Roman" w:eastAsia="Times New Roman" w:hAnsi="Times New Roman" w:cs="Times New Roman"/>
          <w:lang w:val="en-US"/>
        </w:rPr>
        <w:t>Colonial Legacies in Lebanese Financial Infrastructures and the Impact on Financial Crisis</w:t>
      </w:r>
    </w:p>
    <w:p w14:paraId="6B6D68AB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strike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 xml:space="preserve">Cybele Atme, Erasmus University Rotterdam, The Netherlands </w:t>
      </w:r>
    </w:p>
    <w:p w14:paraId="5F556699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</w:p>
    <w:p w14:paraId="6A4DECCC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b/>
          <w:i/>
          <w:lang w:val="en-US"/>
        </w:rPr>
        <w:t xml:space="preserve">Section 3: Organizations and Actors of Contemporary Financial Infrastructures </w:t>
      </w:r>
    </w:p>
    <w:p w14:paraId="4A82398E" w14:textId="2C962A0C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14: </w:t>
      </w:r>
      <w:r w:rsidRPr="002731AF">
        <w:rPr>
          <w:rFonts w:ascii="Times New Roman" w:eastAsia="Times New Roman" w:hAnsi="Times New Roman" w:cs="Times New Roman"/>
          <w:lang w:val="en-US"/>
        </w:rPr>
        <w:t xml:space="preserve">Exchanges: infrastructures, </w:t>
      </w:r>
      <w:proofErr w:type="gramStart"/>
      <w:r w:rsidRPr="002731AF">
        <w:rPr>
          <w:rFonts w:ascii="Times New Roman" w:eastAsia="Times New Roman" w:hAnsi="Times New Roman" w:cs="Times New Roman"/>
          <w:lang w:val="en-US"/>
        </w:rPr>
        <w:t>power</w:t>
      </w:r>
      <w:proofErr w:type="gramEnd"/>
      <w:r w:rsidRPr="002731AF">
        <w:rPr>
          <w:rFonts w:ascii="Times New Roman" w:eastAsia="Times New Roman" w:hAnsi="Times New Roman" w:cs="Times New Roman"/>
          <w:lang w:val="en-US"/>
        </w:rPr>
        <w:t xml:space="preserve"> and the differential </w:t>
      </w:r>
      <w:proofErr w:type="spellStart"/>
      <w:r w:rsidRPr="002731AF">
        <w:rPr>
          <w:rFonts w:ascii="Times New Roman" w:eastAsia="Times New Roman" w:hAnsi="Times New Roman" w:cs="Times New Roman"/>
          <w:lang w:val="en-US"/>
        </w:rPr>
        <w:t>organisation</w:t>
      </w:r>
      <w:proofErr w:type="spellEnd"/>
      <w:r w:rsidRPr="002731AF">
        <w:rPr>
          <w:rFonts w:ascii="Times New Roman" w:eastAsia="Times New Roman" w:hAnsi="Times New Roman" w:cs="Times New Roman"/>
          <w:lang w:val="en-US"/>
        </w:rPr>
        <w:t xml:space="preserve"> of capital markets</w:t>
      </w:r>
      <w:r w:rsidR="00E15CF1">
        <w:rPr>
          <w:rFonts w:ascii="Times New Roman" w:eastAsia="Times New Roman" w:hAnsi="Times New Roman" w:cs="Times New Roman"/>
          <w:lang w:val="en-US"/>
        </w:rPr>
        <w:br/>
        <w:t xml:space="preserve">preprint </w:t>
      </w:r>
      <w:hyperlink r:id="rId8" w:history="1">
        <w:r w:rsidR="00E15CF1" w:rsidRPr="00DB17FC">
          <w:rPr>
            <w:rStyle w:val="Hyperlink"/>
            <w:rFonts w:ascii="Times New Roman" w:eastAsia="Times New Roman" w:hAnsi="Times New Roman" w:cs="Times New Roman"/>
            <w:lang w:val="en-US"/>
          </w:rPr>
          <w:t>https://osf.io/preprints/osf/5gwte</w:t>
        </w:r>
      </w:hyperlink>
      <w:r w:rsidR="00E15CF1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0E6E890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Johannes Petry, Goethe-University Frankfurt, Germany</w:t>
      </w:r>
    </w:p>
    <w:p w14:paraId="357485F9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>Chapter 15: Financial Infrastructures in the Context of Financial Development: The Case of Brazil’s Stock Exchange</w:t>
      </w:r>
    </w:p>
    <w:p w14:paraId="52447AFF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Giselle Datz, Virginia Tech, USA</w:t>
      </w:r>
    </w:p>
    <w:p w14:paraId="282F7044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>Chapter 16: TARGET2-Securities (T2S) – Europe’s new financial infrastructure</w:t>
      </w:r>
    </w:p>
    <w:p w14:paraId="3EF29C32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lastRenderedPageBreak/>
        <w:t>Troels Krarup, University of Copenhagen, Denmark</w:t>
      </w:r>
    </w:p>
    <w:p w14:paraId="7C5F0C8B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17: Opportunities and Barriers to Regional Payment Systems: </w:t>
      </w:r>
      <w:proofErr w:type="gramStart"/>
      <w:r w:rsidRPr="00931B6F">
        <w:rPr>
          <w:rFonts w:ascii="Times New Roman" w:eastAsia="Times New Roman" w:hAnsi="Times New Roman" w:cs="Times New Roman"/>
          <w:lang w:val="en-US"/>
        </w:rPr>
        <w:t>the</w:t>
      </w:r>
      <w:proofErr w:type="gramEnd"/>
      <w:r w:rsidRPr="00931B6F">
        <w:rPr>
          <w:rFonts w:ascii="Times New Roman" w:eastAsia="Times New Roman" w:hAnsi="Times New Roman" w:cs="Times New Roman"/>
          <w:lang w:val="en-US"/>
        </w:rPr>
        <w:t xml:space="preserve"> Case of the SML</w:t>
      </w:r>
    </w:p>
    <w:p w14:paraId="65711D4A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 xml:space="preserve">Bianca Orsi, University of Leeds, UK  </w:t>
      </w:r>
    </w:p>
    <w:p w14:paraId="3F7D9632" w14:textId="77777777" w:rsidR="00005465" w:rsidRPr="00931B6F" w:rsidRDefault="00005465" w:rsidP="0000546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ab/>
      </w:r>
      <w:r w:rsidRPr="00931B6F">
        <w:rPr>
          <w:rFonts w:ascii="Times New Roman" w:eastAsia="Times New Roman" w:hAnsi="Times New Roman" w:cs="Times New Roman"/>
          <w:i/>
          <w:lang w:val="en-US"/>
        </w:rPr>
        <w:t xml:space="preserve">Annina Kaltenbrunner, University of Leeds, UK  </w:t>
      </w:r>
    </w:p>
    <w:p w14:paraId="4FF7CEBC" w14:textId="77777777" w:rsidR="00005465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18: </w:t>
      </w:r>
      <w:r w:rsidRPr="002731AF">
        <w:rPr>
          <w:rFonts w:ascii="Times New Roman" w:eastAsia="Times New Roman" w:hAnsi="Times New Roman" w:cs="Times New Roman"/>
          <w:lang w:val="en-US"/>
        </w:rPr>
        <w:t>Blame Game: Illicit Finance, De-risking, and the Politics of Private Financial Infrastructure</w:t>
      </w:r>
    </w:p>
    <w:p w14:paraId="70C2E294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ab/>
      </w:r>
      <w:r w:rsidRPr="00931B6F">
        <w:rPr>
          <w:rFonts w:ascii="Times New Roman" w:eastAsia="Times New Roman" w:hAnsi="Times New Roman" w:cs="Times New Roman"/>
          <w:i/>
          <w:lang w:val="en-US"/>
        </w:rPr>
        <w:t>Mark Nance, North Carolina State, USA</w:t>
      </w:r>
      <w:r w:rsidRPr="00931B6F">
        <w:rPr>
          <w:rFonts w:ascii="Times New Roman" w:eastAsia="Times New Roman" w:hAnsi="Times New Roman" w:cs="Times New Roman"/>
          <w:lang w:val="en-US"/>
        </w:rPr>
        <w:t xml:space="preserve">, </w:t>
      </w:r>
    </w:p>
    <w:p w14:paraId="7F7B3143" w14:textId="77777777" w:rsidR="00005465" w:rsidRPr="00931B6F" w:rsidRDefault="00005465" w:rsidP="0000546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ab/>
      </w:r>
      <w:r w:rsidRPr="00931B6F">
        <w:rPr>
          <w:rFonts w:ascii="Times New Roman" w:eastAsia="Times New Roman" w:hAnsi="Times New Roman" w:cs="Times New Roman"/>
          <w:i/>
          <w:lang w:val="en-US"/>
        </w:rPr>
        <w:t>Eleni Tsingou, Copenhagen Business School, Denmark</w:t>
      </w:r>
    </w:p>
    <w:p w14:paraId="341DCDF4" w14:textId="13969120" w:rsidR="00005465" w:rsidRPr="00931B6F" w:rsidRDefault="00005465" w:rsidP="0000546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31B6F">
        <w:rPr>
          <w:rFonts w:ascii="Times New Roman" w:eastAsia="Times New Roman" w:hAnsi="Times New Roman" w:cs="Times New Roman"/>
          <w:color w:val="000000"/>
          <w:lang w:val="en-US"/>
        </w:rPr>
        <w:t xml:space="preserve">Chapter </w:t>
      </w:r>
      <w:r w:rsidRPr="00931B6F">
        <w:rPr>
          <w:rFonts w:ascii="Times New Roman" w:eastAsia="Times New Roman" w:hAnsi="Times New Roman" w:cs="Times New Roman"/>
          <w:lang w:val="en-US"/>
        </w:rPr>
        <w:t>19</w:t>
      </w:r>
      <w:r w:rsidRPr="00931B6F">
        <w:rPr>
          <w:rFonts w:ascii="Times New Roman" w:eastAsia="Times New Roman" w:hAnsi="Times New Roman" w:cs="Times New Roman"/>
          <w:color w:val="000000"/>
          <w:lang w:val="en-US"/>
        </w:rPr>
        <w:t xml:space="preserve">: SWIFT: </w:t>
      </w:r>
      <w:r w:rsidRPr="002731AF">
        <w:rPr>
          <w:rFonts w:ascii="Times New Roman" w:eastAsia="Times New Roman" w:hAnsi="Times New Roman" w:cs="Times New Roman"/>
          <w:color w:val="000000"/>
          <w:lang w:val="en-US"/>
        </w:rPr>
        <w:t>Trusted infrastructure for infrastructures</w:t>
      </w:r>
      <w:r w:rsidR="00E15CF1">
        <w:rPr>
          <w:rFonts w:ascii="Times New Roman" w:eastAsia="Times New Roman" w:hAnsi="Times New Roman" w:cs="Times New Roman"/>
          <w:color w:val="000000"/>
          <w:lang w:val="en-US"/>
        </w:rPr>
        <w:br/>
        <w:t xml:space="preserve">preprint: </w:t>
      </w:r>
      <w:hyperlink r:id="rId9" w:history="1">
        <w:r w:rsidR="00E15CF1" w:rsidRPr="00DB17FC">
          <w:rPr>
            <w:rStyle w:val="Hyperlink"/>
            <w:rFonts w:ascii="Times New Roman" w:eastAsia="Times New Roman" w:hAnsi="Times New Roman" w:cs="Times New Roman"/>
            <w:lang w:val="en-US"/>
          </w:rPr>
          <w:t>https://t.co/nhzaGMF1Jn</w:t>
        </w:r>
      </w:hyperlink>
      <w:r w:rsidR="00E15CF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7672D1CB" w14:textId="77777777" w:rsidR="00005465" w:rsidRPr="00931B6F" w:rsidRDefault="00005465" w:rsidP="0000546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i/>
          <w:color w:val="000000"/>
          <w:lang w:val="en-US"/>
        </w:rPr>
      </w:pPr>
      <w:r w:rsidRPr="00931B6F">
        <w:rPr>
          <w:rFonts w:ascii="Times New Roman" w:eastAsia="Times New Roman" w:hAnsi="Times New Roman" w:cs="Times New Roman"/>
          <w:i/>
          <w:color w:val="000000"/>
          <w:lang w:val="en-US"/>
        </w:rPr>
        <w:t>Gary Robinson, Luxembourg Institute of Socio-Economic Research, Luxembourg</w:t>
      </w:r>
    </w:p>
    <w:p w14:paraId="2DE755E1" w14:textId="77777777" w:rsidR="00005465" w:rsidRPr="00931B6F" w:rsidRDefault="00005465" w:rsidP="0000546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i/>
          <w:color w:val="000000"/>
          <w:lang w:val="en-US"/>
        </w:rPr>
      </w:pPr>
      <w:r w:rsidRPr="00931B6F">
        <w:rPr>
          <w:rFonts w:ascii="Times New Roman" w:eastAsia="Times New Roman" w:hAnsi="Times New Roman" w:cs="Times New Roman"/>
          <w:i/>
          <w:color w:val="000000"/>
          <w:lang w:val="en-US"/>
        </w:rPr>
        <w:t>Sabine Dörry</w:t>
      </w:r>
      <w:r w:rsidRPr="00931B6F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Pr="00931B6F">
        <w:rPr>
          <w:rFonts w:ascii="Times New Roman" w:eastAsia="Times New Roman" w:hAnsi="Times New Roman" w:cs="Times New Roman"/>
          <w:i/>
          <w:color w:val="000000"/>
          <w:lang w:val="en-US"/>
        </w:rPr>
        <w:t>Luxembourg Institute of Socio-Economic Research, Luxembourg</w:t>
      </w:r>
    </w:p>
    <w:p w14:paraId="1ED65941" w14:textId="77777777" w:rsidR="00005465" w:rsidRPr="009C530D" w:rsidRDefault="00005465" w:rsidP="0000546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rFonts w:ascii="Times New Roman" w:eastAsia="Times New Roman" w:hAnsi="Times New Roman" w:cs="Times New Roman"/>
          <w:i/>
          <w:lang w:val="en-US"/>
        </w:rPr>
      </w:pPr>
      <w:r w:rsidRPr="009C530D">
        <w:rPr>
          <w:rFonts w:ascii="Times New Roman" w:eastAsia="Times New Roman" w:hAnsi="Times New Roman" w:cs="Times New Roman"/>
          <w:i/>
          <w:lang w:val="en-US"/>
        </w:rPr>
        <w:t>Ben Derudder, KU Leuven, Belgium</w:t>
      </w:r>
    </w:p>
    <w:p w14:paraId="202AD527" w14:textId="77777777" w:rsidR="00005465" w:rsidRPr="00931B6F" w:rsidRDefault="00005465" w:rsidP="0000546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31B6F">
        <w:rPr>
          <w:rFonts w:ascii="Times New Roman" w:eastAsia="Times New Roman" w:hAnsi="Times New Roman" w:cs="Times New Roman"/>
          <w:color w:val="000000"/>
          <w:lang w:val="en-US"/>
        </w:rPr>
        <w:t>Chapter 2</w:t>
      </w:r>
      <w:r w:rsidRPr="00931B6F">
        <w:rPr>
          <w:rFonts w:ascii="Times New Roman" w:eastAsia="Times New Roman" w:hAnsi="Times New Roman" w:cs="Times New Roman"/>
          <w:lang w:val="en-US"/>
        </w:rPr>
        <w:t>0</w:t>
      </w:r>
      <w:r w:rsidRPr="00931B6F">
        <w:rPr>
          <w:rFonts w:ascii="Times New Roman" w:eastAsia="Times New Roman" w:hAnsi="Times New Roman" w:cs="Times New Roman"/>
          <w:color w:val="000000"/>
          <w:lang w:val="en-US"/>
        </w:rPr>
        <w:t xml:space="preserve">: </w:t>
      </w:r>
      <w:r w:rsidRPr="002731AF">
        <w:rPr>
          <w:rFonts w:ascii="Times New Roman" w:eastAsia="Times New Roman" w:hAnsi="Times New Roman" w:cs="Times New Roman"/>
          <w:color w:val="000000"/>
          <w:lang w:val="en-US"/>
        </w:rPr>
        <w:t>Infrastructural geoeconomics: The emergence of Chinese and Russian cross-border payment systems</w:t>
      </w:r>
    </w:p>
    <w:p w14:paraId="263FF809" w14:textId="77777777" w:rsidR="00005465" w:rsidRPr="00931B6F" w:rsidRDefault="00005465" w:rsidP="0000546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rFonts w:ascii="Times New Roman" w:eastAsia="Times New Roman" w:hAnsi="Times New Roman" w:cs="Times New Roman"/>
          <w:i/>
          <w:color w:val="000000"/>
          <w:lang w:val="en-US"/>
        </w:rPr>
      </w:pPr>
      <w:r w:rsidRPr="00931B6F">
        <w:rPr>
          <w:rFonts w:ascii="Times New Roman" w:eastAsia="Times New Roman" w:hAnsi="Times New Roman" w:cs="Times New Roman"/>
          <w:i/>
          <w:color w:val="000000"/>
          <w:lang w:val="en-US"/>
        </w:rPr>
        <w:t>Andreas Nölke, Goethe-University Frankfurt, Germany</w:t>
      </w:r>
    </w:p>
    <w:p w14:paraId="7F1B33F4" w14:textId="77777777" w:rsidR="00005465" w:rsidRPr="00931B6F" w:rsidRDefault="00005465" w:rsidP="0000546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</w:t>
      </w:r>
      <w:r>
        <w:rPr>
          <w:rFonts w:ascii="Times New Roman" w:eastAsia="Times New Roman" w:hAnsi="Times New Roman" w:cs="Times New Roman"/>
          <w:lang w:val="en-US"/>
        </w:rPr>
        <w:t>21</w:t>
      </w:r>
      <w:r w:rsidRPr="00931B6F">
        <w:rPr>
          <w:rFonts w:ascii="Times New Roman" w:eastAsia="Times New Roman" w:hAnsi="Times New Roman" w:cs="Times New Roman"/>
          <w:lang w:val="en-US"/>
        </w:rPr>
        <w:t>: Derivatives market reforms and the infrastructural authority of central clearing counterparties</w:t>
      </w:r>
    </w:p>
    <w:p w14:paraId="51A50ACE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Lorenzo Genito, University of Warwick</w:t>
      </w:r>
    </w:p>
    <w:p w14:paraId="439C61B8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Andrea Lagna, Loughborough Business School, UK</w:t>
      </w:r>
    </w:p>
    <w:p w14:paraId="615DA45C" w14:textId="1173C479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</w:t>
      </w:r>
      <w:r>
        <w:rPr>
          <w:rFonts w:ascii="Times New Roman" w:eastAsia="Times New Roman" w:hAnsi="Times New Roman" w:cs="Times New Roman"/>
          <w:lang w:val="en-US"/>
        </w:rPr>
        <w:t>22</w:t>
      </w:r>
      <w:r w:rsidRPr="00931B6F">
        <w:rPr>
          <w:rFonts w:ascii="Times New Roman" w:eastAsia="Times New Roman" w:hAnsi="Times New Roman" w:cs="Times New Roman"/>
          <w:lang w:val="en-US"/>
        </w:rPr>
        <w:t>: ESG: ‘sustainable’ investing and the risk of infrastructural lock-in</w:t>
      </w:r>
      <w:r w:rsidR="00E15CF1">
        <w:rPr>
          <w:rFonts w:ascii="Times New Roman" w:eastAsia="Times New Roman" w:hAnsi="Times New Roman" w:cs="Times New Roman"/>
          <w:lang w:val="en-US"/>
        </w:rPr>
        <w:br/>
        <w:t xml:space="preserve">preprint: </w:t>
      </w:r>
      <w:hyperlink r:id="rId10" w:history="1">
        <w:r w:rsidR="00E15CF1" w:rsidRPr="00DB17FC">
          <w:rPr>
            <w:rStyle w:val="Hyperlink"/>
            <w:rFonts w:ascii="Times New Roman" w:eastAsia="Times New Roman" w:hAnsi="Times New Roman" w:cs="Times New Roman"/>
            <w:lang w:val="en-US"/>
          </w:rPr>
          <w:t>https://osf.io/preprints/socarxiv/sqh2z</w:t>
        </w:r>
      </w:hyperlink>
      <w:r w:rsidR="00E15CF1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077596D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ab/>
      </w:r>
      <w:r w:rsidRPr="00931B6F">
        <w:rPr>
          <w:rFonts w:ascii="Times New Roman" w:eastAsia="Times New Roman" w:hAnsi="Times New Roman" w:cs="Times New Roman"/>
          <w:i/>
          <w:lang w:val="en-US"/>
        </w:rPr>
        <w:t>Jan Fichtner, University of Witten/</w:t>
      </w:r>
      <w:proofErr w:type="spellStart"/>
      <w:r w:rsidRPr="00931B6F">
        <w:rPr>
          <w:rFonts w:ascii="Times New Roman" w:eastAsia="Times New Roman" w:hAnsi="Times New Roman" w:cs="Times New Roman"/>
          <w:i/>
          <w:lang w:val="en-US"/>
        </w:rPr>
        <w:t>Herdecke</w:t>
      </w:r>
      <w:proofErr w:type="spellEnd"/>
      <w:r w:rsidRPr="00931B6F">
        <w:rPr>
          <w:rFonts w:ascii="Times New Roman" w:eastAsia="Times New Roman" w:hAnsi="Times New Roman" w:cs="Times New Roman"/>
          <w:i/>
          <w:lang w:val="en-US"/>
        </w:rPr>
        <w:t xml:space="preserve">, Germany </w:t>
      </w:r>
      <w:r w:rsidRPr="00931B6F">
        <w:rPr>
          <w:rFonts w:ascii="Times New Roman" w:eastAsia="Times New Roman" w:hAnsi="Times New Roman" w:cs="Times New Roman"/>
          <w:i/>
          <w:lang w:val="en-US"/>
        </w:rPr>
        <w:br/>
      </w:r>
      <w:r w:rsidRPr="00931B6F">
        <w:rPr>
          <w:rFonts w:ascii="Times New Roman" w:eastAsia="Times New Roman" w:hAnsi="Times New Roman" w:cs="Times New Roman"/>
          <w:i/>
          <w:lang w:val="en-US"/>
        </w:rPr>
        <w:tab/>
        <w:t>Johannes Petry, Goethe-University Frankfurt, Germany</w:t>
      </w:r>
      <w:r w:rsidRPr="00931B6F">
        <w:rPr>
          <w:rFonts w:ascii="Times New Roman" w:eastAsia="Times New Roman" w:hAnsi="Times New Roman" w:cs="Times New Roman"/>
          <w:i/>
          <w:lang w:val="en-US"/>
        </w:rPr>
        <w:br/>
      </w:r>
      <w:r w:rsidRPr="00931B6F">
        <w:rPr>
          <w:rFonts w:ascii="Times New Roman" w:eastAsia="Times New Roman" w:hAnsi="Times New Roman" w:cs="Times New Roman"/>
          <w:i/>
          <w:lang w:val="en-US"/>
        </w:rPr>
        <w:tab/>
        <w:t>Robin Jaspert, Goethe-University Frankfurt, Germany</w:t>
      </w:r>
    </w:p>
    <w:p w14:paraId="5DAE9C0A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</w:t>
      </w:r>
      <w:r>
        <w:rPr>
          <w:rFonts w:ascii="Times New Roman" w:eastAsia="Times New Roman" w:hAnsi="Times New Roman" w:cs="Times New Roman"/>
          <w:lang w:val="en-US"/>
        </w:rPr>
        <w:t>23</w:t>
      </w:r>
      <w:r w:rsidRPr="00931B6F">
        <w:rPr>
          <w:rFonts w:ascii="Times New Roman" w:eastAsia="Times New Roman" w:hAnsi="Times New Roman" w:cs="Times New Roman"/>
          <w:lang w:val="en-US"/>
        </w:rPr>
        <w:t>: Issue Control in Green Infrastructures</w:t>
      </w:r>
    </w:p>
    <w:p w14:paraId="0EA505A0" w14:textId="77777777" w:rsidR="00005465" w:rsidRPr="00931B6F" w:rsidRDefault="00005465" w:rsidP="00005465">
      <w:pPr>
        <w:spacing w:line="480" w:lineRule="auto"/>
        <w:ind w:left="708" w:firstLine="12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lastRenderedPageBreak/>
        <w:t>Leonard Seabrooke</w:t>
      </w:r>
      <w:r>
        <w:rPr>
          <w:rFonts w:ascii="Times New Roman" w:eastAsia="Times New Roman" w:hAnsi="Times New Roman" w:cs="Times New Roman"/>
          <w:i/>
          <w:lang w:val="en-US"/>
        </w:rPr>
        <w:t>,</w:t>
      </w:r>
      <w:r w:rsidRPr="00931B6F">
        <w:rPr>
          <w:rFonts w:ascii="Times New Roman" w:eastAsia="Times New Roman" w:hAnsi="Times New Roman" w:cs="Times New Roman"/>
          <w:i/>
          <w:lang w:val="en-US"/>
        </w:rPr>
        <w:t xml:space="preserve"> Copenhagen Business School, Denmark &amp; Norwegian Institute of International Affairs</w:t>
      </w:r>
    </w:p>
    <w:p w14:paraId="6BD5845E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Annika Stenström, Copenhagen Business School, Denmark</w:t>
      </w:r>
    </w:p>
    <w:p w14:paraId="794401A8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b/>
          <w:i/>
          <w:lang w:val="en-US"/>
        </w:rPr>
      </w:pPr>
    </w:p>
    <w:p w14:paraId="41007F72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b/>
          <w:i/>
          <w:lang w:val="en-US"/>
        </w:rPr>
      </w:pPr>
      <w:r w:rsidRPr="00931B6F">
        <w:rPr>
          <w:rFonts w:ascii="Times New Roman" w:eastAsia="Times New Roman" w:hAnsi="Times New Roman" w:cs="Times New Roman"/>
          <w:b/>
          <w:i/>
          <w:lang w:val="en-US"/>
        </w:rPr>
        <w:t xml:space="preserve">Section 4: Digital Technologies and the Future of Financial Infrastructure </w:t>
      </w:r>
    </w:p>
    <w:p w14:paraId="4B26042B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</w:t>
      </w:r>
      <w:r>
        <w:rPr>
          <w:rFonts w:ascii="Times New Roman" w:eastAsia="Times New Roman" w:hAnsi="Times New Roman" w:cs="Times New Roman"/>
          <w:lang w:val="en-US"/>
        </w:rPr>
        <w:t>24</w:t>
      </w:r>
      <w:r w:rsidRPr="00931B6F">
        <w:rPr>
          <w:rFonts w:ascii="Times New Roman" w:eastAsia="Times New Roman" w:hAnsi="Times New Roman" w:cs="Times New Roman"/>
          <w:lang w:val="en-US"/>
        </w:rPr>
        <w:t xml:space="preserve">: </w:t>
      </w:r>
      <w:r w:rsidRPr="00B60503">
        <w:rPr>
          <w:rFonts w:ascii="Times New Roman" w:eastAsia="Times New Roman" w:hAnsi="Times New Roman" w:cs="Times New Roman"/>
          <w:lang w:val="en-US"/>
        </w:rPr>
        <w:t>Social Media and the Changing Infrastructures of Money</w:t>
      </w:r>
    </w:p>
    <w:p w14:paraId="0C7AB19A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Lana Swartz, University of Virginia, USA</w:t>
      </w:r>
    </w:p>
    <w:p w14:paraId="59FC1B77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</w:t>
      </w:r>
      <w:r>
        <w:rPr>
          <w:rFonts w:ascii="Times New Roman" w:eastAsia="Times New Roman" w:hAnsi="Times New Roman" w:cs="Times New Roman"/>
          <w:lang w:val="en-US"/>
        </w:rPr>
        <w:t>25</w:t>
      </w:r>
      <w:r w:rsidRPr="00931B6F">
        <w:rPr>
          <w:rFonts w:ascii="Times New Roman" w:eastAsia="Times New Roman" w:hAnsi="Times New Roman" w:cs="Times New Roman"/>
          <w:lang w:val="en-US"/>
        </w:rPr>
        <w:t>: Trading on Social Trading Platforms</w:t>
      </w:r>
    </w:p>
    <w:p w14:paraId="37B678C0" w14:textId="77777777" w:rsidR="00005465" w:rsidRPr="00931B6F" w:rsidRDefault="00005465" w:rsidP="00005465">
      <w:pPr>
        <w:spacing w:line="480" w:lineRule="auto"/>
        <w:ind w:left="720"/>
        <w:rPr>
          <w:rFonts w:ascii="Times New Roman" w:eastAsia="Times New Roman" w:hAnsi="Times New Roman" w:cs="Times New Roman"/>
          <w:i/>
          <w:lang w:val="en-US"/>
        </w:rPr>
      </w:pPr>
      <w:proofErr w:type="spellStart"/>
      <w:r w:rsidRPr="00931B6F">
        <w:rPr>
          <w:rFonts w:ascii="Times New Roman" w:eastAsia="Times New Roman" w:hAnsi="Times New Roman" w:cs="Times New Roman"/>
          <w:i/>
          <w:lang w:val="en-US"/>
        </w:rPr>
        <w:t>Xiaochuan</w:t>
      </w:r>
      <w:proofErr w:type="spellEnd"/>
      <w:r w:rsidRPr="00931B6F">
        <w:rPr>
          <w:rFonts w:ascii="Times New Roman" w:eastAsia="Times New Roman" w:hAnsi="Times New Roman" w:cs="Times New Roman"/>
          <w:i/>
          <w:lang w:val="en-US"/>
        </w:rPr>
        <w:t xml:space="preserve"> Tong, Northeastern University, USA</w:t>
      </w:r>
    </w:p>
    <w:p w14:paraId="6E433364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Alex Preda, Lingnan University, Hong Kong</w:t>
      </w:r>
    </w:p>
    <w:p w14:paraId="231774C6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C</w:t>
      </w:r>
      <w:r w:rsidRPr="00931B6F">
        <w:rPr>
          <w:rFonts w:ascii="Times New Roman" w:eastAsia="Times New Roman" w:hAnsi="Times New Roman" w:cs="Times New Roman"/>
          <w:lang w:val="en-US"/>
        </w:rPr>
        <w:t xml:space="preserve">hapter </w:t>
      </w:r>
      <w:r>
        <w:rPr>
          <w:rFonts w:ascii="Times New Roman" w:eastAsia="Times New Roman" w:hAnsi="Times New Roman" w:cs="Times New Roman"/>
          <w:lang w:val="en-US"/>
        </w:rPr>
        <w:t>26</w:t>
      </w:r>
      <w:r w:rsidRPr="00931B6F">
        <w:rPr>
          <w:rFonts w:ascii="Times New Roman" w:eastAsia="Times New Roman" w:hAnsi="Times New Roman" w:cs="Times New Roman"/>
          <w:lang w:val="en-US"/>
        </w:rPr>
        <w:t xml:space="preserve">: </w:t>
      </w:r>
      <w:r w:rsidRPr="004B379A">
        <w:rPr>
          <w:rFonts w:ascii="Times New Roman" w:eastAsia="Times New Roman" w:hAnsi="Times New Roman" w:cs="Times New Roman"/>
          <w:lang w:val="en-US"/>
        </w:rPr>
        <w:t xml:space="preserve">Digital Financial Infrastructures in the African Agricultural Sector: Practices, Networks, and </w:t>
      </w:r>
      <w:proofErr w:type="spellStart"/>
      <w:r w:rsidRPr="004B379A">
        <w:rPr>
          <w:rFonts w:ascii="Times New Roman" w:eastAsia="Times New Roman" w:hAnsi="Times New Roman" w:cs="Times New Roman"/>
          <w:lang w:val="en-US"/>
        </w:rPr>
        <w:t>Philanthrocapitalism</w:t>
      </w:r>
      <w:proofErr w:type="spellEnd"/>
    </w:p>
    <w:p w14:paraId="55E7838E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Marie Langevin, Université du Québec à Montréal, Canada</w:t>
      </w:r>
    </w:p>
    <w:p w14:paraId="2DAEBE32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 xml:space="preserve">Valérie L'Heureux, Concordia University, Canada </w:t>
      </w:r>
    </w:p>
    <w:p w14:paraId="23C35550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</w:t>
      </w:r>
      <w:r>
        <w:rPr>
          <w:rFonts w:ascii="Times New Roman" w:eastAsia="Times New Roman" w:hAnsi="Times New Roman" w:cs="Times New Roman"/>
          <w:lang w:val="en-US"/>
        </w:rPr>
        <w:t>27</w:t>
      </w:r>
      <w:r w:rsidRPr="00931B6F">
        <w:rPr>
          <w:rFonts w:ascii="Times New Roman" w:eastAsia="Times New Roman" w:hAnsi="Times New Roman" w:cs="Times New Roman"/>
          <w:lang w:val="en-US"/>
        </w:rPr>
        <w:t>: India Stack: Authority and Innovation in a New Financial Infrastructure</w:t>
      </w:r>
    </w:p>
    <w:p w14:paraId="17ACAD0A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931B6F">
        <w:rPr>
          <w:rFonts w:ascii="Times New Roman" w:eastAsia="Times New Roman" w:hAnsi="Times New Roman" w:cs="Times New Roman"/>
          <w:lang w:val="en-US"/>
        </w:rPr>
        <w:tab/>
      </w:r>
      <w:r w:rsidRPr="00931B6F">
        <w:rPr>
          <w:rFonts w:ascii="Times New Roman" w:eastAsia="Times New Roman" w:hAnsi="Times New Roman" w:cs="Times New Roman"/>
          <w:i/>
          <w:lang w:val="en-US"/>
        </w:rPr>
        <w:t>JP Singh, George Mason University, USA</w:t>
      </w:r>
    </w:p>
    <w:p w14:paraId="56771D57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</w:t>
      </w:r>
      <w:r>
        <w:rPr>
          <w:rFonts w:ascii="Times New Roman" w:eastAsia="Times New Roman" w:hAnsi="Times New Roman" w:cs="Times New Roman"/>
          <w:lang w:val="en-US"/>
        </w:rPr>
        <w:t>28</w:t>
      </w:r>
      <w:r w:rsidRPr="00931B6F">
        <w:rPr>
          <w:rFonts w:ascii="Times New Roman" w:eastAsia="Times New Roman" w:hAnsi="Times New Roman" w:cs="Times New Roman"/>
          <w:lang w:val="en-US"/>
        </w:rPr>
        <w:t xml:space="preserve">: Infrastructures for Financial Inclusion in South Asia </w:t>
      </w:r>
    </w:p>
    <w:p w14:paraId="32AD821A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Juvaria Jafri, University of Cambridge, UK</w:t>
      </w:r>
    </w:p>
    <w:p w14:paraId="4564DDB6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</w:t>
      </w:r>
      <w:r>
        <w:rPr>
          <w:rFonts w:ascii="Times New Roman" w:eastAsia="Times New Roman" w:hAnsi="Times New Roman" w:cs="Times New Roman"/>
          <w:lang w:val="en-US"/>
        </w:rPr>
        <w:t>29</w:t>
      </w:r>
      <w:r w:rsidRPr="00931B6F">
        <w:rPr>
          <w:rFonts w:ascii="Times New Roman" w:eastAsia="Times New Roman" w:hAnsi="Times New Roman" w:cs="Times New Roman"/>
          <w:lang w:val="en-US"/>
        </w:rPr>
        <w:t>: A short infrastructural history of currency digitalization in the People’s Republic of China, 2000s-2020s</w:t>
      </w:r>
    </w:p>
    <w:p w14:paraId="499A66C8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i/>
          <w:iCs/>
          <w:lang w:val="en-US"/>
        </w:rPr>
      </w:pPr>
      <w:r w:rsidRPr="00931B6F">
        <w:rPr>
          <w:rFonts w:ascii="Times New Roman" w:eastAsia="Times New Roman" w:hAnsi="Times New Roman" w:cs="Times New Roman"/>
          <w:i/>
          <w:iCs/>
          <w:lang w:val="en-US"/>
        </w:rPr>
        <w:tab/>
        <w:t>Tim Salzer, Justus-Liebig-University Giessen, Germany</w:t>
      </w:r>
    </w:p>
    <w:p w14:paraId="4365F46D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t xml:space="preserve">Chapter </w:t>
      </w:r>
      <w:r>
        <w:rPr>
          <w:rFonts w:ascii="Times New Roman" w:eastAsia="Times New Roman" w:hAnsi="Times New Roman" w:cs="Times New Roman"/>
          <w:lang w:val="en-US"/>
        </w:rPr>
        <w:t>30</w:t>
      </w:r>
      <w:r w:rsidRPr="00931B6F">
        <w:rPr>
          <w:rFonts w:ascii="Times New Roman" w:eastAsia="Times New Roman" w:hAnsi="Times New Roman" w:cs="Times New Roman"/>
          <w:lang w:val="en-US"/>
        </w:rPr>
        <w:t>: Infrastructure for Inclusion: Evaluating China’s Financial Infrastructure and Financial Inclusion</w:t>
      </w:r>
    </w:p>
    <w:p w14:paraId="395ED769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ZHANG, Falin, Zhou Enlai School of Government, Nankai University</w:t>
      </w:r>
    </w:p>
    <w:p w14:paraId="067A9A82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>CUI, Yang, Zhou Enlai School of Government, Nankai University</w:t>
      </w:r>
    </w:p>
    <w:p w14:paraId="28862C05" w14:textId="77777777" w:rsidR="00005465" w:rsidRPr="00931B6F" w:rsidRDefault="00005465" w:rsidP="00005465">
      <w:pPr>
        <w:spacing w:line="480" w:lineRule="auto"/>
        <w:ind w:firstLine="720"/>
        <w:rPr>
          <w:rFonts w:ascii="Times New Roman" w:eastAsia="Times New Roman" w:hAnsi="Times New Roman" w:cs="Times New Roman"/>
          <w:i/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 xml:space="preserve">YANG, </w:t>
      </w:r>
      <w:proofErr w:type="spellStart"/>
      <w:r w:rsidRPr="00931B6F">
        <w:rPr>
          <w:rFonts w:ascii="Times New Roman" w:eastAsia="Times New Roman" w:hAnsi="Times New Roman" w:cs="Times New Roman"/>
          <w:i/>
          <w:lang w:val="en-US"/>
        </w:rPr>
        <w:t>Mingzhen</w:t>
      </w:r>
      <w:proofErr w:type="spellEnd"/>
      <w:r w:rsidRPr="00931B6F">
        <w:rPr>
          <w:rFonts w:ascii="Times New Roman" w:eastAsia="Times New Roman" w:hAnsi="Times New Roman" w:cs="Times New Roman"/>
          <w:i/>
          <w:lang w:val="en-US"/>
        </w:rPr>
        <w:t xml:space="preserve"> Zhou Enlai School of Government, Nankai University</w:t>
      </w:r>
    </w:p>
    <w:p w14:paraId="3E537789" w14:textId="77777777" w:rsidR="00005465" w:rsidRPr="00931B6F" w:rsidRDefault="00005465" w:rsidP="00005465">
      <w:pPr>
        <w:spacing w:line="480" w:lineRule="auto"/>
        <w:rPr>
          <w:rFonts w:ascii="Times New Roman" w:eastAsia="Times New Roman" w:hAnsi="Times New Roman" w:cs="Times New Roman"/>
          <w:lang w:val="en-US"/>
        </w:rPr>
      </w:pPr>
      <w:r w:rsidRPr="00931B6F">
        <w:rPr>
          <w:rFonts w:ascii="Times New Roman" w:eastAsia="Times New Roman" w:hAnsi="Times New Roman" w:cs="Times New Roman"/>
          <w:lang w:val="en-US"/>
        </w:rPr>
        <w:lastRenderedPageBreak/>
        <w:t xml:space="preserve">Chapter </w:t>
      </w:r>
      <w:r>
        <w:rPr>
          <w:rFonts w:ascii="Times New Roman" w:eastAsia="Times New Roman" w:hAnsi="Times New Roman" w:cs="Times New Roman"/>
          <w:lang w:val="en-US"/>
        </w:rPr>
        <w:t>31</w:t>
      </w:r>
      <w:r w:rsidRPr="00931B6F">
        <w:rPr>
          <w:rFonts w:ascii="Times New Roman" w:eastAsia="Times New Roman" w:hAnsi="Times New Roman" w:cs="Times New Roman"/>
          <w:lang w:val="en-US"/>
        </w:rPr>
        <w:t xml:space="preserve">: </w:t>
      </w:r>
      <w:r>
        <w:rPr>
          <w:rFonts w:ascii="Times New Roman" w:eastAsia="Times New Roman" w:hAnsi="Times New Roman" w:cs="Times New Roman"/>
          <w:lang w:val="en-US"/>
        </w:rPr>
        <w:t>AI</w:t>
      </w:r>
      <w:r w:rsidRPr="00931B6F">
        <w:rPr>
          <w:rFonts w:ascii="Times New Roman" w:eastAsia="Times New Roman" w:hAnsi="Times New Roman" w:cs="Times New Roman"/>
          <w:lang w:val="en-US"/>
        </w:rPr>
        <w:t xml:space="preserve"> as </w:t>
      </w:r>
      <w:r>
        <w:rPr>
          <w:rFonts w:ascii="Times New Roman" w:eastAsia="Times New Roman" w:hAnsi="Times New Roman" w:cs="Times New Roman"/>
          <w:lang w:val="en-US"/>
        </w:rPr>
        <w:t>f</w:t>
      </w:r>
      <w:r w:rsidRPr="00931B6F">
        <w:rPr>
          <w:rFonts w:ascii="Times New Roman" w:eastAsia="Times New Roman" w:hAnsi="Times New Roman" w:cs="Times New Roman"/>
          <w:lang w:val="en-US"/>
        </w:rPr>
        <w:t xml:space="preserve">inancial </w:t>
      </w:r>
      <w:r>
        <w:rPr>
          <w:rFonts w:ascii="Times New Roman" w:eastAsia="Times New Roman" w:hAnsi="Times New Roman" w:cs="Times New Roman"/>
          <w:lang w:val="en-US"/>
        </w:rPr>
        <w:t>i</w:t>
      </w:r>
      <w:r w:rsidRPr="00931B6F">
        <w:rPr>
          <w:rFonts w:ascii="Times New Roman" w:eastAsia="Times New Roman" w:hAnsi="Times New Roman" w:cs="Times New Roman"/>
          <w:lang w:val="en-US"/>
        </w:rPr>
        <w:t>nfrastructure?</w:t>
      </w:r>
    </w:p>
    <w:bookmarkEnd w:id="0"/>
    <w:p w14:paraId="6949E00B" w14:textId="231D93B2" w:rsidR="009F7D84" w:rsidRPr="00005465" w:rsidRDefault="00005465" w:rsidP="00005465">
      <w:pPr>
        <w:ind w:firstLine="708"/>
        <w:rPr>
          <w:lang w:val="en-US"/>
        </w:rPr>
      </w:pPr>
      <w:r w:rsidRPr="00931B6F">
        <w:rPr>
          <w:rFonts w:ascii="Times New Roman" w:eastAsia="Times New Roman" w:hAnsi="Times New Roman" w:cs="Times New Roman"/>
          <w:i/>
          <w:lang w:val="en-US"/>
        </w:rPr>
        <w:t xml:space="preserve">Edemilson Paraná, Federal University of </w:t>
      </w:r>
      <w:proofErr w:type="spellStart"/>
      <w:r w:rsidRPr="00931B6F">
        <w:rPr>
          <w:rFonts w:ascii="Times New Roman" w:eastAsia="Times New Roman" w:hAnsi="Times New Roman" w:cs="Times New Roman"/>
          <w:i/>
          <w:lang w:val="en-US"/>
        </w:rPr>
        <w:t>Ceará</w:t>
      </w:r>
      <w:proofErr w:type="spellEnd"/>
      <w:r w:rsidRPr="00931B6F">
        <w:rPr>
          <w:rFonts w:ascii="Times New Roman" w:eastAsia="Times New Roman" w:hAnsi="Times New Roman" w:cs="Times New Roman"/>
          <w:i/>
          <w:lang w:val="en-US"/>
        </w:rPr>
        <w:t>, Brazil</w:t>
      </w:r>
    </w:p>
    <w:sectPr w:rsidR="009F7D84" w:rsidRPr="000054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56061"/>
    <w:multiLevelType w:val="multilevel"/>
    <w:tmpl w:val="F1CCB1E2"/>
    <w:lvl w:ilvl="0">
      <w:start w:val="1"/>
      <w:numFmt w:val="decimal"/>
      <w:pStyle w:val="berschriftHandbook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pStyle w:val="UnterberschriftHandbook"/>
      <w:lvlText w:val="%1.%2."/>
      <w:lvlJc w:val="left"/>
      <w:pPr>
        <w:ind w:left="115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350037738">
    <w:abstractNumId w:val="0"/>
  </w:num>
  <w:num w:numId="2" w16cid:durableId="30076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5"/>
    <w:rsid w:val="00005465"/>
    <w:rsid w:val="000563E9"/>
    <w:rsid w:val="0009189C"/>
    <w:rsid w:val="001A3636"/>
    <w:rsid w:val="00785CA0"/>
    <w:rsid w:val="008300FC"/>
    <w:rsid w:val="009F7D84"/>
    <w:rsid w:val="00CF7B5A"/>
    <w:rsid w:val="00E15CF1"/>
    <w:rsid w:val="00E7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DEC9"/>
  <w15:chartTrackingRefBased/>
  <w15:docId w15:val="{8789E76A-C3AD-AE4D-9D40-A648ED39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05465"/>
  </w:style>
  <w:style w:type="paragraph" w:styleId="berschrift1">
    <w:name w:val="heading 1"/>
    <w:basedOn w:val="Standard"/>
    <w:next w:val="Standard"/>
    <w:link w:val="berschrift1Zchn"/>
    <w:uiPriority w:val="9"/>
    <w:qFormat/>
    <w:rsid w:val="000054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189C"/>
    <w:pPr>
      <w:keepNext/>
      <w:keepLines/>
      <w:spacing w:before="40" w:line="259" w:lineRule="auto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54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54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54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546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546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546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546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189C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customStyle="1" w:styleId="FirstParagraphHandbook">
    <w:name w:val="First Paragraph Handbook"/>
    <w:basedOn w:val="KeinLeerraum"/>
    <w:qFormat/>
    <w:rsid w:val="00785CA0"/>
    <w:pPr>
      <w:spacing w:line="480" w:lineRule="auto"/>
    </w:pPr>
    <w:rPr>
      <w:rFonts w:ascii="Times New Roman" w:hAnsi="Times New Roman"/>
    </w:rPr>
  </w:style>
  <w:style w:type="paragraph" w:styleId="KeinLeerraum">
    <w:name w:val="No Spacing"/>
    <w:uiPriority w:val="1"/>
    <w:qFormat/>
    <w:rsid w:val="00785CA0"/>
  </w:style>
  <w:style w:type="paragraph" w:customStyle="1" w:styleId="NewParagraphHandbook">
    <w:name w:val="New Paragraph Handbook"/>
    <w:basedOn w:val="Standard"/>
    <w:qFormat/>
    <w:rsid w:val="00785CA0"/>
    <w:pPr>
      <w:spacing w:line="480" w:lineRule="auto"/>
      <w:ind w:firstLine="720"/>
    </w:pPr>
    <w:rPr>
      <w:rFonts w:ascii="Times New Roman" w:eastAsia="Times New Roman" w:hAnsi="Times New Roman" w:cs="Times New Roman"/>
      <w:color w:val="000000"/>
      <w:kern w:val="0"/>
      <w:lang w:val="en-US" w:eastAsia="de-DE"/>
      <w14:ligatures w14:val="none"/>
    </w:rPr>
  </w:style>
  <w:style w:type="paragraph" w:customStyle="1" w:styleId="References">
    <w:name w:val="References"/>
    <w:basedOn w:val="FirstParagraphHandbook"/>
    <w:qFormat/>
    <w:rsid w:val="00785CA0"/>
    <w:pPr>
      <w:ind w:left="720" w:hanging="720"/>
    </w:pPr>
  </w:style>
  <w:style w:type="paragraph" w:customStyle="1" w:styleId="berschriftHandbook">
    <w:name w:val="Überschrift Handbook"/>
    <w:basedOn w:val="FirstParagraphHandbook"/>
    <w:qFormat/>
    <w:rsid w:val="00785CA0"/>
    <w:pPr>
      <w:numPr>
        <w:numId w:val="2"/>
      </w:numPr>
      <w:spacing w:before="240"/>
    </w:pPr>
    <w:rPr>
      <w:lang w:val="en-US" w:eastAsia="de-DE"/>
    </w:rPr>
  </w:style>
  <w:style w:type="paragraph" w:customStyle="1" w:styleId="UnterberschriftHandbook">
    <w:name w:val="Unterüberschrift Handbook"/>
    <w:basedOn w:val="berschriftHandbook"/>
    <w:qFormat/>
    <w:rsid w:val="00785CA0"/>
    <w:pPr>
      <w:numPr>
        <w:ilvl w:val="1"/>
      </w:numPr>
    </w:pPr>
  </w:style>
  <w:style w:type="paragraph" w:customStyle="1" w:styleId="ChapterHeading">
    <w:name w:val="Chapter Heading"/>
    <w:basedOn w:val="Standard"/>
    <w:next w:val="Standard"/>
    <w:qFormat/>
    <w:rsid w:val="00785CA0"/>
    <w:pPr>
      <w:spacing w:line="480" w:lineRule="auto"/>
    </w:pPr>
    <w:rPr>
      <w:rFonts w:ascii="Times New Roman" w:eastAsia="Times New Roman" w:hAnsi="Times New Roman" w:cs="Times New Roman"/>
      <w:b/>
      <w:color w:val="000000"/>
      <w:kern w:val="0"/>
      <w:lang w:val="en-US" w:eastAsia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4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54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546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546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546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546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546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546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054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54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546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54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0546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0546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0546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0546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54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546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05465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54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15CF1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5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preprints/osf/5gw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f.io/preprints/socarxiv/rbqm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f.io/preprints/socarxiv/mf79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f.io/preprints/socarxiv/mf79e" TargetMode="External"/><Relationship Id="rId10" Type="http://schemas.openxmlformats.org/officeDocument/2006/relationships/hyperlink" Target="https://osf.io/preprints/socarxiv/sqh2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co/nhzaGMF1J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5189</Characters>
  <Application>Microsoft Office Word</Application>
  <DocSecurity>0</DocSecurity>
  <Lines>43</Lines>
  <Paragraphs>11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wulcnrpvv1@goetheuniversitaet.onmicrosoft.com</dc:creator>
  <cp:keywords/>
  <dc:description/>
  <cp:lastModifiedBy>Carola West</cp:lastModifiedBy>
  <cp:revision>2</cp:revision>
  <dcterms:created xsi:type="dcterms:W3CDTF">2024-04-17T15:36:00Z</dcterms:created>
  <dcterms:modified xsi:type="dcterms:W3CDTF">2024-04-17T15:36:00Z</dcterms:modified>
</cp:coreProperties>
</file>